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0" w:rsidRPr="00611C91" w:rsidRDefault="003F6D50">
      <w:pPr>
        <w:rPr>
          <w:rFonts w:ascii="Times New Roman" w:hAnsi="Times New Roman" w:cs="Times New Roman"/>
          <w:b/>
          <w:sz w:val="28"/>
          <w:szCs w:val="28"/>
        </w:rPr>
      </w:pPr>
      <w:r w:rsidRPr="00611C91">
        <w:rPr>
          <w:rFonts w:ascii="Times New Roman" w:hAnsi="Times New Roman" w:cs="Times New Roman"/>
          <w:b/>
          <w:sz w:val="28"/>
          <w:szCs w:val="28"/>
        </w:rPr>
        <w:t>Советы психолога.</w:t>
      </w:r>
      <w:bookmarkStart w:id="0" w:name="_GoBack"/>
      <w:bookmarkEnd w:id="0"/>
    </w:p>
    <w:p w:rsidR="003F6D50" w:rsidRPr="001448B3" w:rsidRDefault="001448B3">
      <w:pPr>
        <w:rPr>
          <w:rFonts w:ascii="Times New Roman" w:hAnsi="Times New Roman" w:cs="Times New Roman"/>
          <w:b/>
          <w:sz w:val="28"/>
          <w:szCs w:val="28"/>
        </w:rPr>
      </w:pPr>
      <w:r w:rsidRPr="001448B3">
        <w:rPr>
          <w:rFonts w:ascii="Times New Roman" w:hAnsi="Times New Roman" w:cs="Times New Roman"/>
          <w:b/>
          <w:sz w:val="28"/>
          <w:szCs w:val="28"/>
        </w:rPr>
        <w:t>Психологические аспекты помощи ребенку в выполнении домашнего задания.</w:t>
      </w:r>
    </w:p>
    <w:p w:rsidR="000D53D8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t>Выполнение ребенком домашних заданий является проблемной сферой для многих семей. Часто дети не справляются с подготовкой уроков самостоятельно (отвлекаются, делают уроки не на должном уровне или тем или иным способом избегают этого), нуждаются в помощи и контроле со стороны родителей.</w:t>
      </w:r>
    </w:p>
    <w:p w:rsidR="001448B3" w:rsidRPr="001448B3" w:rsidRDefault="001448B3">
      <w:pPr>
        <w:rPr>
          <w:rFonts w:ascii="Times New Roman" w:hAnsi="Times New Roman" w:cs="Times New Roman"/>
          <w:b/>
          <w:sz w:val="28"/>
          <w:szCs w:val="28"/>
        </w:rPr>
      </w:pPr>
      <w:r w:rsidRPr="001448B3">
        <w:rPr>
          <w:rFonts w:ascii="Times New Roman" w:hAnsi="Times New Roman" w:cs="Times New Roman"/>
          <w:b/>
          <w:sz w:val="28"/>
          <w:szCs w:val="28"/>
        </w:rPr>
        <w:t xml:space="preserve"> Правила оказания помощи и</w:t>
      </w:r>
      <w:r w:rsidR="0028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8B3">
        <w:rPr>
          <w:rFonts w:ascii="Times New Roman" w:hAnsi="Times New Roman" w:cs="Times New Roman"/>
          <w:b/>
          <w:sz w:val="28"/>
          <w:szCs w:val="28"/>
        </w:rPr>
        <w:t>контроля.</w:t>
      </w:r>
    </w:p>
    <w:p w:rsidR="001448B3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t xml:space="preserve">1. Чем меньше помощи и контроля, тем лучше. С тем, с чем ребенок может справиться сам, пусть он справляется сам. </w:t>
      </w:r>
    </w:p>
    <w:p w:rsidR="001448B3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t xml:space="preserve">2. Помогать и контролировать можно по-разному. Иногда достаточно просто обратить внимание ребенка на что-то («Посмотри, всё ли у тебя правильно», «Что тебе еще нужно сделать?», «Напоминаю, что после обеда нужно садиться за уроки»), но бывают и ситуации, когда взрослому приходится фактически делать уроки вместе с ребенком. Важно, чтобы помощь и контроль были дозированными и оказывались по минимуму. К более «массированной» помощи следует прибегать только после того, как не помогла помощь в меньшем объеме. </w:t>
      </w:r>
    </w:p>
    <w:p w:rsidR="001448B3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t xml:space="preserve">3. Важно, от кого исходит инициатива. Лучше принимается та помощь, о которой человек (любого возраста, не только ребенок) попросил сам. Помощь, которую нам оказывают без нашей просьбы, воспринимается как давление. Аналогичная ситуация и с контролем: он приносит пользу в том случае, если ребенок столкнулся с тем, что ему самому сложно проконтролировать себя, что он не справляется с этой задачей самостоятельно и просит помочь (например, «Мама, проверь этот пример!»). В этом случае внешний контроль будет восприниматься как помощь, а не как вторжение и давление. Следовательно, нужно создавать такую ситуацию, чтобы ребенок сам попросил помочь ему в чем-то и проверить, напомнить и т.д. Если ребенок не просит помочь, а, напротив, с увлечением самостоятельно выполняет какое-то задание, то не следует вмешиваться, даже если у него не очень хорошо и быстро получается, «почерк корявый», «очевидная глупая ошибка» и т.п. Вспомните себя: Вы ведь тоже не сразу научились всему, что умеете сейчас, не сразу все делали без ошибок. </w:t>
      </w:r>
    </w:p>
    <w:p w:rsidR="001448B3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lastRenderedPageBreak/>
        <w:t xml:space="preserve">4. Если ребенок просит помочь ему, то надо обязательно помочь (руководствуясь правилами, описанными выше). Есть такой психологический термин «зона ближайшего развития» - это действия, которые на сегодняшний день ребенок не способен выполнить самостоятельно, но способен выполнить с помощью взрослого. То, что сегодня входит в «зону ближайшего развития», в скором времени станет областью самостоятельности ребенка (при условии, что взрослый сможет мягко и своевременно ослабить и свести к нулю свой контроль). А в «зону ближайшего развития» войдут другие действия, задачи, навыки. Фактически именно таким образом происходит расширение сферы самостоятельности и компетентности ребенка. </w:t>
      </w:r>
    </w:p>
    <w:p w:rsidR="001448B3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t xml:space="preserve">5. Совместные действия должны осуществляться в спокойной обстановке, тон родителя должен быть доброжелательным. Если просьба ребенка о помощи оборачивается нервотрепкой, скандалом, то в следующий раз он приложит максимум усилий, чтобы обойтись без Вас, даже если понимает, что сам не справляется. Лучше избегать также иронии, которую многие дети воспринимают как </w:t>
      </w:r>
      <w:proofErr w:type="gramStart"/>
      <w:r w:rsidRPr="003F6D50">
        <w:rPr>
          <w:rFonts w:ascii="Times New Roman" w:hAnsi="Times New Roman" w:cs="Times New Roman"/>
          <w:sz w:val="28"/>
          <w:szCs w:val="28"/>
        </w:rPr>
        <w:t>издевку</w:t>
      </w:r>
      <w:proofErr w:type="gramEnd"/>
      <w:r w:rsidRPr="003F6D50">
        <w:rPr>
          <w:rFonts w:ascii="Times New Roman" w:hAnsi="Times New Roman" w:cs="Times New Roman"/>
          <w:sz w:val="28"/>
          <w:szCs w:val="28"/>
        </w:rPr>
        <w:t xml:space="preserve"> или высмеивание, а также не допускать того, чтобы совместные занятия излишне затягивались. Если ребенка заставлять «доделать, что надо», когда </w:t>
      </w:r>
      <w:proofErr w:type="gramStart"/>
      <w:r w:rsidRPr="003F6D5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F6D50">
        <w:rPr>
          <w:rFonts w:ascii="Times New Roman" w:hAnsi="Times New Roman" w:cs="Times New Roman"/>
          <w:sz w:val="28"/>
          <w:szCs w:val="28"/>
        </w:rPr>
        <w:t xml:space="preserve"> очевидно устал, то такое выполнение задания сопровождается сильным эмоциональным дискомфортом, вырабатывается своего рода «рефлекс избегания».</w:t>
      </w:r>
    </w:p>
    <w:p w:rsidR="003F6D50" w:rsidRPr="003F6D50" w:rsidRDefault="003F6D50">
      <w:pPr>
        <w:rPr>
          <w:rFonts w:ascii="Times New Roman" w:hAnsi="Times New Roman" w:cs="Times New Roman"/>
          <w:sz w:val="28"/>
          <w:szCs w:val="28"/>
        </w:rPr>
      </w:pPr>
      <w:r w:rsidRPr="003F6D50">
        <w:rPr>
          <w:rFonts w:ascii="Times New Roman" w:hAnsi="Times New Roman" w:cs="Times New Roman"/>
          <w:sz w:val="28"/>
          <w:szCs w:val="28"/>
        </w:rPr>
        <w:t xml:space="preserve"> 6. Существенным является отношение к ошибкам. Часто ошибки ребенка вызывают раздражение у родителя и ссоры. У ребенка в таком случае формируется страх ошибок, который не помогает, а напротив, мешает их исправлять или не допускать. Ошибку лучше воспринимать как своего помощника, сигнализирующего о том, что вот над этим и этим еще нужно поработать.</w:t>
      </w:r>
    </w:p>
    <w:sectPr w:rsidR="003F6D50" w:rsidRPr="003F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0"/>
    <w:rsid w:val="000D53D8"/>
    <w:rsid w:val="001448B3"/>
    <w:rsid w:val="0028595F"/>
    <w:rsid w:val="003F6D50"/>
    <w:rsid w:val="00611C91"/>
    <w:rsid w:val="009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2021-02-15T09:06:00Z</dcterms:created>
  <dcterms:modified xsi:type="dcterms:W3CDTF">2021-02-15T09:23:00Z</dcterms:modified>
</cp:coreProperties>
</file>